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DDC57" w14:textId="0A9A672E" w:rsidR="00600A92" w:rsidRDefault="00EC6764" w:rsidP="00600A92">
      <w:pPr>
        <w:pStyle w:val="Heading1"/>
      </w:pPr>
      <w:r>
        <w:rPr>
          <w:b/>
          <w:bCs/>
        </w:rPr>
        <w:t>Media</w:t>
      </w:r>
      <w:r w:rsidR="00600A92">
        <w:t xml:space="preserve"> consent form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4A90D205" w14:textId="54C3DED2" w:rsidR="000E6EC6" w:rsidRDefault="00556085" w:rsidP="00600A92">
      <w:r>
        <w:t>Project title and description:</w:t>
      </w:r>
    </w:p>
    <w:p w14:paraId="7947FFFE" w14:textId="5B4C2E95" w:rsidR="0057621E" w:rsidRDefault="0057621E" w:rsidP="00600A92">
      <w:pPr>
        <w:rPr>
          <w:i/>
          <w:iCs/>
        </w:rPr>
      </w:pPr>
      <w:r>
        <w:rPr>
          <w:i/>
          <w:iCs/>
        </w:rPr>
        <w:t>For services this must include which elements are being filmed</w:t>
      </w:r>
      <w:r w:rsidR="00E058B2">
        <w:rPr>
          <w:i/>
          <w:iCs/>
        </w:rPr>
        <w:t xml:space="preserve"> / photographed</w:t>
      </w:r>
      <w:r>
        <w:rPr>
          <w:i/>
          <w:iCs/>
        </w:rPr>
        <w:t>.</w:t>
      </w:r>
    </w:p>
    <w:p w14:paraId="29578ACE" w14:textId="1E74D9C7" w:rsidR="0057621E" w:rsidRDefault="0057621E" w:rsidP="00600A92">
      <w:pPr>
        <w:rPr>
          <w:i/>
          <w:iCs/>
        </w:rPr>
      </w:pPr>
    </w:p>
    <w:p w14:paraId="03D37213" w14:textId="61CC0104" w:rsidR="0057621E" w:rsidRDefault="0057621E" w:rsidP="00600A92">
      <w:pPr>
        <w:rPr>
          <w:i/>
          <w:iCs/>
        </w:rPr>
      </w:pPr>
    </w:p>
    <w:p w14:paraId="6A4FE68B" w14:textId="164C5883" w:rsidR="0057621E" w:rsidRDefault="0057621E" w:rsidP="00600A92">
      <w:pPr>
        <w:rPr>
          <w:i/>
          <w:iCs/>
        </w:rPr>
      </w:pPr>
    </w:p>
    <w:p w14:paraId="09EC504B" w14:textId="77777777" w:rsidR="0057621E" w:rsidRPr="0057621E" w:rsidRDefault="0057621E" w:rsidP="00600A92">
      <w:pPr>
        <w:rPr>
          <w:i/>
          <w:iCs/>
        </w:rPr>
      </w:pPr>
    </w:p>
    <w:p w14:paraId="4FD11AF5" w14:textId="77777777" w:rsidR="00556085" w:rsidRDefault="00556085" w:rsidP="00600A92"/>
    <w:p w14:paraId="15765843" w14:textId="24DA876E" w:rsidR="00600A92" w:rsidRDefault="00600A92" w:rsidP="00600A92">
      <w:r>
        <w:t>Your name:</w:t>
      </w:r>
    </w:p>
    <w:p w14:paraId="6E8A534F" w14:textId="77777777" w:rsidR="000E6EC6" w:rsidRDefault="000E6EC6" w:rsidP="00600A92"/>
    <w:p w14:paraId="3A970FC8" w14:textId="4BAB016C" w:rsidR="000E6EC6" w:rsidRDefault="000E6EC6" w:rsidP="00600A92">
      <w:r>
        <w:t>Your e-mail address:</w:t>
      </w:r>
    </w:p>
    <w:p w14:paraId="7A6272A8" w14:textId="77777777" w:rsidR="000E6EC6" w:rsidRDefault="000E6EC6" w:rsidP="00600A92"/>
    <w:p w14:paraId="2E6800B0" w14:textId="2DD5A2D9" w:rsidR="000E6EC6" w:rsidRDefault="000E6EC6" w:rsidP="00600A92">
      <w:r>
        <w:t>Your contact phone number:</w:t>
      </w:r>
    </w:p>
    <w:p w14:paraId="45DB1B2A" w14:textId="01ADF214" w:rsidR="000E6EC6" w:rsidRDefault="000E6EC6" w:rsidP="00600A92"/>
    <w:p w14:paraId="5607953B" w14:textId="77777777" w:rsidR="00556085" w:rsidRDefault="00556085" w:rsidP="00187F00"/>
    <w:p w14:paraId="7B084F87" w14:textId="5F73D61A" w:rsidR="00556085" w:rsidRDefault="00556085" w:rsidP="00187F00">
      <w:r>
        <w:t xml:space="preserve">I consent to </w:t>
      </w:r>
      <w:r w:rsidR="00233F65">
        <w:t>my contribution to the above project to be used by Bradford Cathedral in perpetuity, with the content appearing on our website, social media, digital screens, and printed publicity. I understand that I will be contacted for approval if the videos are to be sent to a third party outside of the cathedral.</w:t>
      </w:r>
    </w:p>
    <w:p w14:paraId="79E994F5" w14:textId="11048254" w:rsidR="00D72ED8" w:rsidRDefault="00D72ED8" w:rsidP="00187F00"/>
    <w:p w14:paraId="750885C9" w14:textId="527EAC48" w:rsidR="00D72ED8" w:rsidRDefault="00D72ED8" w:rsidP="00187F00">
      <w:r>
        <w:t xml:space="preserve">I understand that I can remove my consent at any point, and I can do this by contacting </w:t>
      </w:r>
      <w:hyperlink r:id="rId8" w:history="1">
        <w:r w:rsidRPr="000B44F2">
          <w:rPr>
            <w:rStyle w:val="Hyperlink"/>
          </w:rPr>
          <w:t>events@bradfordcathedral.org</w:t>
        </w:r>
      </w:hyperlink>
      <w:r>
        <w:t xml:space="preserve">. You can find out more about the policy we work to by visiting </w:t>
      </w:r>
      <w:hyperlink r:id="rId9" w:history="1">
        <w:r w:rsidR="00D946C3" w:rsidRPr="000B44F2">
          <w:rPr>
            <w:rStyle w:val="Hyperlink"/>
          </w:rPr>
          <w:t>https://www.churchofengland.org/resources/digital-labs/blogs/filming-and-photography-churches-consent-and-gdpr</w:t>
        </w:r>
      </w:hyperlink>
    </w:p>
    <w:p w14:paraId="531C2671" w14:textId="79FB92FE" w:rsidR="00D42CE4" w:rsidRDefault="00D42CE4" w:rsidP="00187F00"/>
    <w:p w14:paraId="4343013A" w14:textId="4BDD1097" w:rsidR="00D42CE4" w:rsidRDefault="00D42CE4" w:rsidP="00187F00">
      <w:r>
        <w:t xml:space="preserve">For those aged sixteen </w:t>
      </w:r>
      <w:r w:rsidR="00654863">
        <w:t>or under,</w:t>
      </w:r>
      <w:bookmarkStart w:id="0" w:name="_GoBack"/>
      <w:bookmarkEnd w:id="0"/>
      <w:r>
        <w:t xml:space="preserve"> consent must be granted by a parent and / or guardian</w:t>
      </w:r>
    </w:p>
    <w:p w14:paraId="2411DAD4" w14:textId="77777777" w:rsidR="00556085" w:rsidRDefault="00556085" w:rsidP="00187F00"/>
    <w:p w14:paraId="11FD360D" w14:textId="77777777" w:rsidR="00556085" w:rsidRDefault="00556085" w:rsidP="00187F00"/>
    <w:p w14:paraId="76D7C8C6" w14:textId="77777777" w:rsidR="00556085" w:rsidRDefault="00556085" w:rsidP="00187F00"/>
    <w:p w14:paraId="6DA4A8CB" w14:textId="3748CB0C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7EA26FAF" w14:textId="4D10B8CB" w:rsidR="00215AF9" w:rsidRDefault="00215AF9" w:rsidP="00187F00"/>
    <w:p w14:paraId="158E2E86" w14:textId="4BE291BA" w:rsidR="00215AF9" w:rsidRDefault="00215AF9" w:rsidP="00187F00"/>
    <w:p w14:paraId="4DFD6ECD" w14:textId="194425BC" w:rsidR="00215AF9" w:rsidRDefault="00215AF9" w:rsidP="00187F00"/>
    <w:p w14:paraId="666869CC" w14:textId="410BD41E" w:rsidR="00215AF9" w:rsidRDefault="00215AF9" w:rsidP="00187F00"/>
    <w:p w14:paraId="7DD55252" w14:textId="3380023A" w:rsidR="00215AF9" w:rsidRDefault="00215AF9" w:rsidP="00187F00">
      <w:pPr>
        <w:pBdr>
          <w:bottom w:val="single" w:sz="12" w:space="1" w:color="auto"/>
        </w:pBdr>
      </w:pPr>
    </w:p>
    <w:p w14:paraId="2CCEA760" w14:textId="64DCE29B" w:rsidR="00215AF9" w:rsidRDefault="00215AF9" w:rsidP="00187F00"/>
    <w:p w14:paraId="68D45AC3" w14:textId="6926156A" w:rsidR="00215AF9" w:rsidRPr="00215AF9" w:rsidRDefault="00215AF9" w:rsidP="00215AF9">
      <w:pPr>
        <w:rPr>
          <w:b/>
        </w:rPr>
      </w:pPr>
      <w:r>
        <w:rPr>
          <w:b/>
        </w:rPr>
        <w:t>Photography / Videography at Bradford Cathedral</w:t>
      </w:r>
    </w:p>
    <w:p w14:paraId="63674D4D" w14:textId="77777777" w:rsidR="00215AF9" w:rsidRDefault="00215AF9" w:rsidP="00215AF9"/>
    <w:p w14:paraId="45C307B8" w14:textId="2E0DD313" w:rsidR="00215AF9" w:rsidRDefault="00215AF9" w:rsidP="00215AF9">
      <w:r>
        <w:t xml:space="preserve">I understand that I can remove my consent at any point, and I can do this by contacting </w:t>
      </w:r>
      <w:hyperlink r:id="rId10" w:history="1">
        <w:r w:rsidRPr="000B44F2">
          <w:rPr>
            <w:rStyle w:val="Hyperlink"/>
          </w:rPr>
          <w:t>events@bradfordcathedral.org</w:t>
        </w:r>
      </w:hyperlink>
      <w:r>
        <w:t xml:space="preserve">. You can find out more about the policy we work to by visiting </w:t>
      </w:r>
      <w:hyperlink r:id="rId11" w:history="1">
        <w:r w:rsidRPr="000B44F2">
          <w:rPr>
            <w:rStyle w:val="Hyperlink"/>
          </w:rPr>
          <w:t>https://www.churchofengland.org/resources/digital-labs/blogs/filming-and-photography-churches-consent-and-gdpr</w:t>
        </w:r>
      </w:hyperlink>
    </w:p>
    <w:p w14:paraId="08EE4454" w14:textId="77777777" w:rsidR="00215AF9" w:rsidRPr="00600A92" w:rsidRDefault="00215AF9" w:rsidP="00187F00"/>
    <w:sectPr w:rsidR="00215AF9" w:rsidRPr="00600A92" w:rsidSect="00791643">
      <w:footerReference w:type="default" r:id="rId12"/>
      <w:headerReference w:type="first" r:id="rId13"/>
      <w:footerReference w:type="first" r:id="rId14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38DE5C4A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D7027A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51A70D81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58598C83" wp14:editId="3E1DAC41">
          <wp:extent cx="6120130" cy="873125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5913A094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654863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5FEA7C0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7EE40B46" wp14:editId="1243A05D">
          <wp:extent cx="6120130" cy="873125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318F9218">
          <wp:extent cx="2305050" cy="78397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46" cy="80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7898"/>
    <w:rsid w:val="000B0269"/>
    <w:rsid w:val="000B1601"/>
    <w:rsid w:val="000B173F"/>
    <w:rsid w:val="000B27B9"/>
    <w:rsid w:val="000B30CF"/>
    <w:rsid w:val="000B5CDF"/>
    <w:rsid w:val="000B775D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E2047"/>
    <w:rsid w:val="000E4DA0"/>
    <w:rsid w:val="000E5A8A"/>
    <w:rsid w:val="000E6A1A"/>
    <w:rsid w:val="000E6EC6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F8"/>
    <w:rsid w:val="00187F00"/>
    <w:rsid w:val="001917EF"/>
    <w:rsid w:val="001919B0"/>
    <w:rsid w:val="00194A84"/>
    <w:rsid w:val="00195BC2"/>
    <w:rsid w:val="001963EE"/>
    <w:rsid w:val="00197A7E"/>
    <w:rsid w:val="001A145C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761E"/>
    <w:rsid w:val="001D7BB3"/>
    <w:rsid w:val="001E10B8"/>
    <w:rsid w:val="001E1A5C"/>
    <w:rsid w:val="001E1C5D"/>
    <w:rsid w:val="001E3D1E"/>
    <w:rsid w:val="001E543B"/>
    <w:rsid w:val="001F0294"/>
    <w:rsid w:val="001F0CD8"/>
    <w:rsid w:val="001F2D1F"/>
    <w:rsid w:val="001F44A5"/>
    <w:rsid w:val="00200E35"/>
    <w:rsid w:val="00211418"/>
    <w:rsid w:val="00211D1D"/>
    <w:rsid w:val="00212C43"/>
    <w:rsid w:val="00214093"/>
    <w:rsid w:val="002154DA"/>
    <w:rsid w:val="00215AF9"/>
    <w:rsid w:val="0021655F"/>
    <w:rsid w:val="002209D4"/>
    <w:rsid w:val="002218D0"/>
    <w:rsid w:val="00227288"/>
    <w:rsid w:val="00227FA6"/>
    <w:rsid w:val="0023028F"/>
    <w:rsid w:val="00230381"/>
    <w:rsid w:val="002318C1"/>
    <w:rsid w:val="00231F30"/>
    <w:rsid w:val="00233F65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6F6A"/>
    <w:rsid w:val="00287EB3"/>
    <w:rsid w:val="002909EC"/>
    <w:rsid w:val="00290FFF"/>
    <w:rsid w:val="002915D6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30EC"/>
    <w:rsid w:val="005046E0"/>
    <w:rsid w:val="00505075"/>
    <w:rsid w:val="005060C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085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621E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123D"/>
    <w:rsid w:val="006128E7"/>
    <w:rsid w:val="0061321A"/>
    <w:rsid w:val="00613B9E"/>
    <w:rsid w:val="006151DF"/>
    <w:rsid w:val="0061556E"/>
    <w:rsid w:val="00617D6D"/>
    <w:rsid w:val="0062433B"/>
    <w:rsid w:val="00634878"/>
    <w:rsid w:val="0064220D"/>
    <w:rsid w:val="0064633E"/>
    <w:rsid w:val="0064655F"/>
    <w:rsid w:val="0065222E"/>
    <w:rsid w:val="00653B81"/>
    <w:rsid w:val="00654863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108F6"/>
    <w:rsid w:val="0081282D"/>
    <w:rsid w:val="0081334C"/>
    <w:rsid w:val="00813F69"/>
    <w:rsid w:val="00814293"/>
    <w:rsid w:val="008151BA"/>
    <w:rsid w:val="00822AF4"/>
    <w:rsid w:val="008237B5"/>
    <w:rsid w:val="00825A7A"/>
    <w:rsid w:val="00825B12"/>
    <w:rsid w:val="0082768B"/>
    <w:rsid w:val="00833164"/>
    <w:rsid w:val="008345DD"/>
    <w:rsid w:val="0083575B"/>
    <w:rsid w:val="00835A84"/>
    <w:rsid w:val="00836729"/>
    <w:rsid w:val="0083747B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334F"/>
    <w:rsid w:val="008C4279"/>
    <w:rsid w:val="008C6D7F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10EB8"/>
    <w:rsid w:val="00912BC5"/>
    <w:rsid w:val="0091546F"/>
    <w:rsid w:val="00915BCF"/>
    <w:rsid w:val="00915CFE"/>
    <w:rsid w:val="00922132"/>
    <w:rsid w:val="00923136"/>
    <w:rsid w:val="009256BA"/>
    <w:rsid w:val="00925DA6"/>
    <w:rsid w:val="00931204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2467"/>
    <w:rsid w:val="009B2958"/>
    <w:rsid w:val="009B3A1E"/>
    <w:rsid w:val="009C0759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67BB"/>
    <w:rsid w:val="00B47DED"/>
    <w:rsid w:val="00B52EFA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83D9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E62"/>
    <w:rsid w:val="00BA2F69"/>
    <w:rsid w:val="00BA34F9"/>
    <w:rsid w:val="00BA48CA"/>
    <w:rsid w:val="00BA492A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D0E"/>
    <w:rsid w:val="00C73CFC"/>
    <w:rsid w:val="00C74D20"/>
    <w:rsid w:val="00C7527B"/>
    <w:rsid w:val="00C75987"/>
    <w:rsid w:val="00C832F4"/>
    <w:rsid w:val="00C83955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9A8"/>
    <w:rsid w:val="00D366C1"/>
    <w:rsid w:val="00D37FB7"/>
    <w:rsid w:val="00D41970"/>
    <w:rsid w:val="00D41C2F"/>
    <w:rsid w:val="00D42CE4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25F0"/>
    <w:rsid w:val="00D72875"/>
    <w:rsid w:val="00D72ED8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46C3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F49"/>
    <w:rsid w:val="00DD49A2"/>
    <w:rsid w:val="00DD4A59"/>
    <w:rsid w:val="00DD50B3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132B"/>
    <w:rsid w:val="00E058B2"/>
    <w:rsid w:val="00E07A5B"/>
    <w:rsid w:val="00E10C33"/>
    <w:rsid w:val="00E138D2"/>
    <w:rsid w:val="00E218EC"/>
    <w:rsid w:val="00E26471"/>
    <w:rsid w:val="00E31B6E"/>
    <w:rsid w:val="00E32B37"/>
    <w:rsid w:val="00E33F68"/>
    <w:rsid w:val="00E34DCB"/>
    <w:rsid w:val="00E354A5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9E5"/>
    <w:rsid w:val="00EB4658"/>
    <w:rsid w:val="00EB505A"/>
    <w:rsid w:val="00EC2C8B"/>
    <w:rsid w:val="00EC40E6"/>
    <w:rsid w:val="00EC6764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29B3"/>
    <w:rsid w:val="00F82D81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6170"/>
    <w:rsid w:val="00FD6212"/>
    <w:rsid w:val="00FD66F1"/>
    <w:rsid w:val="00FE270B"/>
    <w:rsid w:val="00FE3727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rchofengland.org/resources/digital-labs/blogs/filming-and-photography-churches-consent-and-gdp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ts@bradfordcathed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resources/digital-labs/blogs/filming-and-photography-churches-consent-and-gdp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3020-C3F7-4309-B51A-5F55B118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12</cp:revision>
  <cp:lastPrinted>2021-02-10T13:55:00Z</cp:lastPrinted>
  <dcterms:created xsi:type="dcterms:W3CDTF">2021-06-09T09:11:00Z</dcterms:created>
  <dcterms:modified xsi:type="dcterms:W3CDTF">2022-04-19T07:02:00Z</dcterms:modified>
</cp:coreProperties>
</file>